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39" w:rsidRDefault="00497B39" w:rsidP="0049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OŚWIADCZENIE O SAMOTNYM WYCHOWYWANIU DZIECKA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Imię i nazwisko rodzica</w:t>
      </w:r>
      <w:r>
        <w:rPr>
          <w:rFonts w:ascii="Times New Roman" w:hAnsi="Times New Roman" w:cs="Times New Roman"/>
          <w:b/>
          <w:bCs/>
          <w:sz w:val="14"/>
          <w:szCs w:val="14"/>
        </w:rPr>
        <w:t>*</w:t>
      </w:r>
      <w:r>
        <w:rPr>
          <w:rFonts w:ascii="Times New Roman" w:hAnsi="Times New Roman" w:cs="Times New Roman"/>
        </w:rPr>
        <w:t>…………………………………………………………….………………...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 zamieszkania rodzica</w:t>
      </w:r>
      <w:r>
        <w:rPr>
          <w:rFonts w:ascii="Times New Roman" w:hAnsi="Times New Roman" w:cs="Times New Roman"/>
          <w:b/>
          <w:bCs/>
          <w:sz w:val="14"/>
          <w:szCs w:val="14"/>
        </w:rPr>
        <w:t>*</w:t>
      </w:r>
      <w:r>
        <w:rPr>
          <w:rFonts w:ascii="Times New Roman" w:hAnsi="Times New Roman" w:cs="Times New Roman"/>
        </w:rPr>
        <w:t>……………………………………….………………………………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………………………………………………………………………………….……………..............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 samotnie wychowuję dziecko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** </w:t>
      </w:r>
      <w:r>
        <w:rPr>
          <w:rFonts w:ascii="Times New Roman" w:hAnsi="Times New Roman" w:cs="Times New Roman"/>
          <w:b/>
          <w:bCs/>
        </w:rPr>
        <w:t>i nie wychowuję wspólnie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 najmniej jednego dziecka z jego rodzicem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* </w:t>
      </w:r>
      <w:r>
        <w:rPr>
          <w:rFonts w:ascii="Times New Roman" w:hAnsi="Times New Roman" w:cs="Times New Roman"/>
        </w:rPr>
        <w:t>………………………………………………………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imię , nazwisko i pesel dziecka)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Jestem świadoma/ świadomy odpowiedzialności karnej za złożenie fałszywego oświadczenia.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Gorzkowice,............................... ...............................................................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(data) podpis osoby składającej oświadczenie)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* </w:t>
      </w:r>
      <w:r>
        <w:rPr>
          <w:rFonts w:ascii="Times New Roman" w:hAnsi="Times New Roman" w:cs="Times New Roman"/>
          <w:b/>
          <w:bCs/>
          <w:i/>
          <w:iCs/>
        </w:rPr>
        <w:t xml:space="preserve">rodzice – </w:t>
      </w:r>
      <w:r>
        <w:rPr>
          <w:rFonts w:ascii="Times New Roman" w:hAnsi="Times New Roman" w:cs="Times New Roman"/>
          <w:i/>
          <w:iCs/>
        </w:rPr>
        <w:t>należy przez to rozumieć także prawnych opiekunów dziecka oraz osoby (podmioty)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sprawujące pieczę zastępczą nad dzieckiem.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** </w:t>
      </w:r>
      <w:r>
        <w:rPr>
          <w:rFonts w:ascii="Times New Roman" w:hAnsi="Times New Roman" w:cs="Times New Roman"/>
          <w:b/>
          <w:bCs/>
          <w:i/>
          <w:iCs/>
        </w:rPr>
        <w:t xml:space="preserve">samotne wychowywanie dziecka </w:t>
      </w:r>
      <w:r>
        <w:rPr>
          <w:rFonts w:ascii="Times New Roman" w:hAnsi="Times New Roman" w:cs="Times New Roman"/>
          <w:i/>
          <w:iCs/>
        </w:rPr>
        <w:t>– oznacza to pannę, kawalera, wdowę , wdowca, osobę pozostającą w separacji orzeczonej prawomocnym wyrokiem sądu, osobę  rozwiedzioną , chyba że wychowuje wspólnie co najmniej jedno dziecko z jego rodzicem.</w:t>
      </w: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497B39" w:rsidRDefault="00497B39" w:rsidP="0049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3C0D8D" w:rsidRDefault="003C0D8D"/>
    <w:sectPr w:rsidR="003C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39"/>
    <w:rsid w:val="002A38BD"/>
    <w:rsid w:val="003C0D8D"/>
    <w:rsid w:val="004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Przeczkole</cp:lastModifiedBy>
  <cp:revision>2</cp:revision>
  <dcterms:created xsi:type="dcterms:W3CDTF">2017-06-27T05:16:00Z</dcterms:created>
  <dcterms:modified xsi:type="dcterms:W3CDTF">2017-06-27T05:16:00Z</dcterms:modified>
</cp:coreProperties>
</file>